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6344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/>
          <w:bCs/>
          <w:lang w:eastAsia="ar-SA"/>
        </w:rPr>
      </w:pPr>
      <w:r w:rsidRPr="00F97DB3">
        <w:rPr>
          <w:rFonts w:ascii="Verdana" w:hAnsi="Verdana" w:cs="Arial"/>
          <w:b/>
          <w:bCs/>
          <w:lang w:eastAsia="ar-SA"/>
        </w:rPr>
        <w:t xml:space="preserve">OŚWIADCZENIE WYKONAWCY </w:t>
      </w:r>
    </w:p>
    <w:p w14:paraId="0FF0E9DE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 xml:space="preserve"> </w:t>
      </w:r>
    </w:p>
    <w:p w14:paraId="2848AC09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06FCAC91" w14:textId="6DD91EA6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.................................................................................................................</w:t>
      </w:r>
    </w:p>
    <w:p w14:paraId="2674DB3E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</w:p>
    <w:p w14:paraId="6C0BA593" w14:textId="3D79A77D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…...............................................................................................................</w:t>
      </w:r>
    </w:p>
    <w:p w14:paraId="15DBE042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 xml:space="preserve">  (nazwa wykonawcy)</w:t>
      </w:r>
    </w:p>
    <w:p w14:paraId="2F36EE2A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</w:p>
    <w:p w14:paraId="695B7ED9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/>
          <w:bCs/>
          <w:lang w:eastAsia="ar-SA"/>
        </w:rPr>
      </w:pPr>
    </w:p>
    <w:p w14:paraId="761E3082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eastAsia="Lucida Sans Unicode" w:hAnsi="Verdana" w:cs="Arial"/>
        </w:rPr>
      </w:pPr>
      <w:r w:rsidRPr="00F97DB3">
        <w:rPr>
          <w:rFonts w:ascii="Verdana" w:hAnsi="Verdana" w:cs="Arial"/>
          <w:bCs/>
          <w:lang w:eastAsia="ar-SA"/>
        </w:rPr>
        <w:t xml:space="preserve">przystępując do postępowania </w:t>
      </w:r>
      <w:r w:rsidRPr="00F97DB3">
        <w:rPr>
          <w:rFonts w:ascii="Verdana" w:eastAsia="Lucida Sans Unicode" w:hAnsi="Verdana" w:cs="Arial"/>
        </w:rPr>
        <w:t>prowadzonego na podstawie przepisów kodeksu cywilnego na:</w:t>
      </w:r>
    </w:p>
    <w:p w14:paraId="7F37D7B8" w14:textId="77777777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eastAsia="Lucida Sans Unicode" w:hAnsi="Verdana" w:cs="Arial"/>
        </w:rPr>
      </w:pPr>
    </w:p>
    <w:p w14:paraId="590AF314" w14:textId="7A20EFE0" w:rsidR="00C84343" w:rsidRPr="0035611F" w:rsidRDefault="0035611F" w:rsidP="00C84343">
      <w:pPr>
        <w:pStyle w:val="Tekstpodstawowy"/>
        <w:spacing w:before="120" w:line="360" w:lineRule="auto"/>
        <w:ind w:left="0" w:right="4"/>
        <w:jc w:val="center"/>
        <w:rPr>
          <w:rFonts w:ascii="Verdana" w:hAnsi="Verdana"/>
          <w:b/>
          <w:bCs/>
          <w:sz w:val="20"/>
          <w:szCs w:val="20"/>
        </w:rPr>
      </w:pPr>
      <w:r w:rsidRPr="0035611F">
        <w:rPr>
          <w:rFonts w:ascii="Verdana" w:eastAsia="Lucida Sans Unicode" w:hAnsi="Verdana"/>
          <w:b/>
          <w:bCs/>
          <w:iCs/>
          <w:sz w:val="22"/>
          <w:szCs w:val="22"/>
          <w:lang/>
        </w:rPr>
        <w:t>dostawę artykułów chemicznych do szkół i placówek oświatowych w</w:t>
      </w:r>
      <w:r>
        <w:rPr>
          <w:rFonts w:ascii="Verdana" w:eastAsia="Lucida Sans Unicode" w:hAnsi="Verdana"/>
          <w:b/>
          <w:bCs/>
          <w:iCs/>
          <w:sz w:val="22"/>
          <w:szCs w:val="22"/>
          <w:lang/>
        </w:rPr>
        <w:t> </w:t>
      </w:r>
      <w:r w:rsidRPr="0035611F">
        <w:rPr>
          <w:rFonts w:ascii="Verdana" w:eastAsia="Lucida Sans Unicode" w:hAnsi="Verdana"/>
          <w:b/>
          <w:bCs/>
          <w:iCs/>
          <w:sz w:val="22"/>
          <w:szCs w:val="22"/>
          <w:lang/>
        </w:rPr>
        <w:t>Gminie Miejskiej Jarosław</w:t>
      </w:r>
    </w:p>
    <w:p w14:paraId="0447D313" w14:textId="039F8D94" w:rsidR="00BF59E5" w:rsidRPr="00F97DB3" w:rsidRDefault="00BF59E5" w:rsidP="00BF59E5">
      <w:pPr>
        <w:widowControl w:val="0"/>
        <w:suppressAutoHyphens/>
        <w:spacing w:after="0" w:line="276" w:lineRule="auto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(nazwa zamówienia)</w:t>
      </w:r>
    </w:p>
    <w:p w14:paraId="52793F4A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/>
          <w:bCs/>
          <w:lang w:eastAsia="ar-SA"/>
        </w:rPr>
      </w:pPr>
    </w:p>
    <w:p w14:paraId="107DED5A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4A0745A6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oświadcza, że :</w:t>
      </w:r>
    </w:p>
    <w:p w14:paraId="1407D4BD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posiada uprawnienia do wykonywania określonej działalności lub czynności,</w:t>
      </w:r>
    </w:p>
    <w:p w14:paraId="0B790B90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posiada niezbędną wiedzę i doświadczenie oraz potencjał techniczny, a także dysponuje osobami zdolnymi do wykonania zamówienia,</w:t>
      </w:r>
    </w:p>
    <w:p w14:paraId="3DBD4FEE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znajduje się w sytuacji ekonomicznej i finansowej zapewniającej wykonanie zamówienia,</w:t>
      </w:r>
    </w:p>
    <w:p w14:paraId="22B03547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nie podlega wykluczeniu z postępowania o udzielenie zamówienia.</w:t>
      </w:r>
    </w:p>
    <w:p w14:paraId="5CF8BA23" w14:textId="77777777" w:rsidR="00BF59E5" w:rsidRPr="00F97DB3" w:rsidRDefault="00BF59E5" w:rsidP="00BF59E5">
      <w:pPr>
        <w:numPr>
          <w:ilvl w:val="0"/>
          <w:numId w:val="1"/>
        </w:numPr>
        <w:spacing w:after="0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nie podlega wykluczeniu z postępowania o udzielenie przedmiotowego zamówienia publicznego na podstawie okoliczności wskazanych w art. 7 ust. 1* ustawy z  dnia 13 kwietnia 2022 r. o szczególnych rozwiązaniach w zakresie przeciwdziałania wspieraniu agresji na Ukrainę oraz służących ochronie bezpieczeństwa narodowego (Dz.U. z 2022 r., poz. 835).</w:t>
      </w:r>
    </w:p>
    <w:p w14:paraId="4D09A648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wszystkie informacje podane w powyższym oświadczeniu są aktualne i zgodne z prawdą oraz zostały przedstawione z pełną świadomością konsekwencji wprowadzenia zamawiającego w błąd przy przedstawianiu informacji.</w:t>
      </w:r>
    </w:p>
    <w:p w14:paraId="063D02A2" w14:textId="77777777" w:rsidR="00BF59E5" w:rsidRPr="00F97DB3" w:rsidRDefault="00BF59E5" w:rsidP="00BF59E5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spełniam warunki udziału w postępowaniu opisane w instrukcji dla wykonawcy.</w:t>
      </w:r>
    </w:p>
    <w:p w14:paraId="6D9AB899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3AC10FD1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62AFDD57" w14:textId="77777777" w:rsidR="00BF59E5" w:rsidRPr="00F97DB3" w:rsidRDefault="00BF59E5" w:rsidP="00BF59E5">
      <w:pPr>
        <w:widowControl w:val="0"/>
        <w:suppressAutoHyphens/>
        <w:spacing w:after="0" w:line="276" w:lineRule="auto"/>
        <w:jc w:val="both"/>
        <w:rPr>
          <w:rFonts w:ascii="Verdana" w:hAnsi="Verdana" w:cs="Arial"/>
          <w:bCs/>
          <w:lang w:eastAsia="ar-SA"/>
        </w:rPr>
      </w:pPr>
    </w:p>
    <w:p w14:paraId="63A8A4D0" w14:textId="51210414" w:rsidR="00BF59E5" w:rsidRPr="00F97DB3" w:rsidRDefault="00BF59E5" w:rsidP="00BF59E5">
      <w:pPr>
        <w:widowControl w:val="0"/>
        <w:suppressAutoHyphens/>
        <w:spacing w:after="0" w:line="276" w:lineRule="auto"/>
        <w:ind w:right="5950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</w:t>
      </w:r>
      <w:r w:rsidR="00F97DB3" w:rsidRPr="00F97DB3">
        <w:rPr>
          <w:rFonts w:ascii="Verdana" w:hAnsi="Verdana" w:cs="Arial"/>
          <w:bCs/>
          <w:lang w:eastAsia="ar-SA"/>
        </w:rPr>
        <w:t xml:space="preserve"> </w:t>
      </w:r>
      <w:r w:rsidRPr="00F97DB3">
        <w:rPr>
          <w:rFonts w:ascii="Verdana" w:hAnsi="Verdana" w:cs="Arial"/>
          <w:bCs/>
          <w:lang w:eastAsia="ar-SA"/>
        </w:rPr>
        <w:br/>
        <w:t>(miejscowość i data)</w:t>
      </w:r>
    </w:p>
    <w:p w14:paraId="57C7BAAB" w14:textId="7AA66215" w:rsidR="00BF59E5" w:rsidRPr="00F97DB3" w:rsidRDefault="00BF59E5" w:rsidP="00BF59E5">
      <w:pPr>
        <w:widowControl w:val="0"/>
        <w:suppressAutoHyphens/>
        <w:spacing w:after="0" w:line="276" w:lineRule="auto"/>
        <w:ind w:left="3828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.................................................................</w:t>
      </w:r>
    </w:p>
    <w:p w14:paraId="24511CAC" w14:textId="77777777" w:rsidR="00BF59E5" w:rsidRPr="00F97DB3" w:rsidRDefault="00BF59E5" w:rsidP="00BF59E5">
      <w:pPr>
        <w:widowControl w:val="0"/>
        <w:suppressAutoHyphens/>
        <w:spacing w:after="0" w:line="276" w:lineRule="auto"/>
        <w:ind w:left="3828"/>
        <w:jc w:val="center"/>
        <w:rPr>
          <w:rFonts w:ascii="Verdana" w:hAnsi="Verdana" w:cs="Arial"/>
          <w:bCs/>
          <w:lang w:eastAsia="ar-SA"/>
        </w:rPr>
      </w:pPr>
      <w:r w:rsidRPr="00F97DB3">
        <w:rPr>
          <w:rFonts w:ascii="Verdana" w:hAnsi="Verdana" w:cs="Arial"/>
          <w:bCs/>
          <w:lang w:eastAsia="ar-SA"/>
        </w:rPr>
        <w:t>(podpis upoważnionego przedstawiciela)</w:t>
      </w:r>
    </w:p>
    <w:p w14:paraId="56C5B133" w14:textId="77777777" w:rsidR="00BF59E5" w:rsidRPr="00F97DB3" w:rsidRDefault="00BF59E5" w:rsidP="00BF59E5">
      <w:pPr>
        <w:widowControl w:val="0"/>
        <w:suppressAutoHyphens/>
        <w:spacing w:after="0" w:line="240" w:lineRule="auto"/>
        <w:jc w:val="right"/>
        <w:rPr>
          <w:rFonts w:ascii="Verdana" w:eastAsia="Lucida Sans Unicode" w:hAnsi="Verdana" w:cs="Arial"/>
        </w:rPr>
      </w:pPr>
    </w:p>
    <w:p w14:paraId="4F5DB13E" w14:textId="77777777" w:rsidR="004049D6" w:rsidRPr="00F97DB3" w:rsidRDefault="004049D6">
      <w:pPr>
        <w:rPr>
          <w:rFonts w:ascii="Verdana" w:hAnsi="Verdana"/>
        </w:rPr>
      </w:pPr>
    </w:p>
    <w:sectPr w:rsidR="004049D6" w:rsidRPr="00F97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041D6"/>
    <w:multiLevelType w:val="hybridMultilevel"/>
    <w:tmpl w:val="D522F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5496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E5"/>
    <w:rsid w:val="0035611F"/>
    <w:rsid w:val="003D7069"/>
    <w:rsid w:val="004049D6"/>
    <w:rsid w:val="00BF59E5"/>
    <w:rsid w:val="00C84343"/>
    <w:rsid w:val="00F9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2545"/>
  <w15:chartTrackingRefBased/>
  <w15:docId w15:val="{C3494BD0-6B52-4E19-910C-D4521D1B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9E5"/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84343"/>
    <w:pPr>
      <w:widowControl w:val="0"/>
      <w:autoSpaceDE w:val="0"/>
      <w:autoSpaceDN w:val="0"/>
      <w:spacing w:after="0" w:line="240" w:lineRule="auto"/>
      <w:ind w:left="861"/>
    </w:pPr>
    <w:rPr>
      <w:rFonts w:eastAsia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4343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C84343"/>
    <w:pPr>
      <w:widowControl w:val="0"/>
      <w:autoSpaceDE w:val="0"/>
      <w:autoSpaceDN w:val="0"/>
      <w:spacing w:after="0" w:line="240" w:lineRule="auto"/>
      <w:ind w:left="861" w:hanging="360"/>
    </w:pPr>
    <w:rPr>
      <w:rFonts w:eastAsia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Dernoga</dc:creator>
  <cp:keywords/>
  <dc:description/>
  <cp:lastModifiedBy>Paweł Dernoga</cp:lastModifiedBy>
  <cp:revision>5</cp:revision>
  <dcterms:created xsi:type="dcterms:W3CDTF">2025-12-30T12:15:00Z</dcterms:created>
  <dcterms:modified xsi:type="dcterms:W3CDTF">2026-01-20T13:13:00Z</dcterms:modified>
</cp:coreProperties>
</file>